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4115272511180003-JX-001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淮滨县幸运家园 A 区 4#楼项目</w:t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12164.59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6020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.0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2019.11.18~2025.08.28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0B3A9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信阳市运输集团有限责任公司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微软雅黑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陈国刚18603767777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信阳市幸运建筑工程有限责任公司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河南创达建设工程管理有限公司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河南卓越建设工程有限公司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河南省城乡规划设计研究总院有限公司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2025-11-18</w:t>
            </w:r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18A62B93"/>
    <w:rsid w:val="31573525"/>
    <w:rsid w:val="3CAF4AFE"/>
    <w:rsid w:val="4C8703D9"/>
    <w:rsid w:val="591A1020"/>
    <w:rsid w:val="59283F31"/>
    <w:rsid w:val="59A87040"/>
    <w:rsid w:val="64D616D7"/>
    <w:rsid w:val="65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243</Characters>
  <Lines>0</Lines>
  <Paragraphs>0</Paragraphs>
  <TotalTime>10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北方的狼</cp:lastModifiedBy>
  <dcterms:modified xsi:type="dcterms:W3CDTF">2025-11-19T04:01:36Z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8E025F5748AC4D55B0FE483BFF9CA186_12</vt:lpwstr>
  </property>
  <property fmtid="{D5CDD505-2E9C-101B-9397-08002B2CF9AE}" pid="4" name="KSOTemplateDocerSaveRecord">
    <vt:lpwstr>eyJoZGlkIjoiYTEwMzg5Yzc2YWI1NmYxZWEwZDg4NGFlNzRhNjFlNTEiLCJ1c2VySWQiOiIyODk2MTcyNDEifQ==</vt:lpwstr>
  </property>
</Properties>
</file>